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25516C">
        <w:rPr>
          <w:sz w:val="28"/>
          <w:szCs w:val="28"/>
        </w:rPr>
        <w:t>29</w:t>
      </w:r>
      <w:r w:rsidR="000724E7">
        <w:rPr>
          <w:sz w:val="28"/>
          <w:szCs w:val="28"/>
        </w:rPr>
        <w:t xml:space="preserve"> </w:t>
      </w:r>
      <w:r w:rsidR="004C1AB0">
        <w:rPr>
          <w:sz w:val="28"/>
          <w:szCs w:val="28"/>
        </w:rPr>
        <w:t>мая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5516C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25516C">
        <w:rPr>
          <w:sz w:val="28"/>
          <w:szCs w:val="28"/>
        </w:rPr>
        <w:t>105</w:t>
      </w:r>
      <w:r w:rsidR="004C1AB0">
        <w:rPr>
          <w:sz w:val="28"/>
          <w:szCs w:val="28"/>
        </w:rPr>
        <w:t>/</w:t>
      </w:r>
      <w:r w:rsidR="0025516C">
        <w:rPr>
          <w:sz w:val="28"/>
          <w:szCs w:val="28"/>
        </w:rPr>
        <w:t>86</w:t>
      </w:r>
      <w:r w:rsidR="005368B1">
        <w:rPr>
          <w:sz w:val="28"/>
          <w:szCs w:val="28"/>
        </w:rPr>
        <w:t>1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</w:p>
    <w:p w:rsidR="0025516C" w:rsidRDefault="000665AF" w:rsidP="000D6D52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территориальной избирательной </w:t>
      </w: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комиссии </w:t>
      </w:r>
      <w:proofErr w:type="gramStart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на </w:t>
      </w:r>
      <w:r w:rsidR="006432C1">
        <w:rPr>
          <w:rFonts w:ascii="Times New Roman" w:hAnsi="Times New Roman" w:cs="Times New Roman"/>
          <w:sz w:val="28"/>
          <w:szCs w:val="28"/>
        </w:rPr>
        <w:t>июнь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20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="0025516C">
        <w:rPr>
          <w:rFonts w:ascii="Times New Roman" w:eastAsiaTheme="minorEastAsia" w:hAnsi="Times New Roman" w:cs="Times New Roman"/>
          <w:bCs w:val="0"/>
          <w:sz w:val="28"/>
          <w:szCs w:val="28"/>
        </w:rPr>
        <w:t>3</w:t>
      </w:r>
      <w:r w:rsidRPr="00605043"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года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Heading"/>
        <w:spacing w:line="276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="006432C1">
        <w:rPr>
          <w:rFonts w:ascii="Times New Roman" w:hAnsi="Times New Roman" w:cs="Times New Roman"/>
          <w:b w:val="0"/>
          <w:sz w:val="28"/>
          <w:szCs w:val="28"/>
        </w:rPr>
        <w:t>июнь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25516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года, территориальная избирательная комиссия Апшеронская РЕШИЛА:</w:t>
      </w:r>
    </w:p>
    <w:p w:rsidR="000665AF" w:rsidRPr="00596F46" w:rsidRDefault="00172EAD" w:rsidP="00172EAD">
      <w:pPr>
        <w:pStyle w:val="Heading"/>
        <w:tabs>
          <w:tab w:val="left" w:pos="851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</w:t>
      </w:r>
      <w:r w:rsidR="000665AF"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  <w:r w:rsid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0665AF"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="000665AF"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</w:t>
      </w:r>
      <w:r w:rsidR="006432C1">
        <w:rPr>
          <w:rFonts w:ascii="Times New Roman" w:hAnsi="Times New Roman" w:cs="Times New Roman"/>
          <w:b w:val="0"/>
          <w:sz w:val="28"/>
          <w:szCs w:val="28"/>
        </w:rPr>
        <w:t>июнь</w:t>
      </w:r>
      <w:r w:rsidR="000665AF"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202</w:t>
      </w:r>
      <w:r w:rsidR="0025516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 w:rsidR="000665AF" w:rsidRPr="00596F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 (прилагается).</w:t>
      </w:r>
    </w:p>
    <w:p w:rsidR="000665AF" w:rsidRPr="00605043" w:rsidRDefault="000665AF" w:rsidP="000D6D52">
      <w:pPr>
        <w:pStyle w:val="Heading"/>
        <w:spacing w:line="276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Pr="0060504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665AF" w:rsidRPr="00605043" w:rsidRDefault="000665AF" w:rsidP="000D6D52">
      <w:pPr>
        <w:pStyle w:val="a5"/>
        <w:tabs>
          <w:tab w:val="left" w:pos="0"/>
        </w:tabs>
        <w:spacing w:after="0" w:line="276" w:lineRule="auto"/>
        <w:jc w:val="both"/>
        <w:rPr>
          <w:b/>
          <w:bCs/>
          <w:sz w:val="28"/>
          <w:szCs w:val="28"/>
        </w:rPr>
      </w:pPr>
      <w:r w:rsidRPr="00605043">
        <w:rPr>
          <w:sz w:val="28"/>
          <w:szCs w:val="28"/>
        </w:rPr>
        <w:tab/>
      </w:r>
      <w:r w:rsidR="00172EAD">
        <w:rPr>
          <w:sz w:val="28"/>
          <w:szCs w:val="28"/>
        </w:rPr>
        <w:t>3.</w:t>
      </w:r>
      <w:r w:rsidRPr="00605043">
        <w:rPr>
          <w:sz w:val="28"/>
          <w:szCs w:val="28"/>
        </w:rPr>
        <w:t xml:space="preserve">Возложить </w:t>
      </w:r>
      <w:proofErr w:type="gramStart"/>
      <w:r w:rsidRPr="00605043">
        <w:rPr>
          <w:sz w:val="28"/>
          <w:szCs w:val="28"/>
        </w:rPr>
        <w:t>контроль за</w:t>
      </w:r>
      <w:proofErr w:type="gramEnd"/>
      <w:r w:rsidRPr="00605043">
        <w:rPr>
          <w:sz w:val="28"/>
          <w:szCs w:val="28"/>
        </w:rPr>
        <w:t xml:space="preserve"> выполнением настоящего решения на заместителя председателя территориальной избирательной комиссии Апшеронская </w:t>
      </w:r>
      <w:r w:rsidR="0025516C">
        <w:rPr>
          <w:sz w:val="28"/>
          <w:szCs w:val="28"/>
        </w:rPr>
        <w:t>Карпенко С.В.</w:t>
      </w: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2C8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2B62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665AF" w:rsidRPr="00605043" w:rsidRDefault="002B62C8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              </w:t>
      </w:r>
      <w:r w:rsidR="0025516C">
        <w:rPr>
          <w:sz w:val="28"/>
          <w:szCs w:val="28"/>
        </w:rPr>
        <w:t xml:space="preserve">       </w:t>
      </w:r>
      <w:r w:rsidRPr="00605043">
        <w:rPr>
          <w:sz w:val="28"/>
          <w:szCs w:val="28"/>
        </w:rPr>
        <w:t xml:space="preserve"> С.И. Гвоздева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</w:p>
    <w:p w:rsidR="000665AF" w:rsidRPr="00605043" w:rsidRDefault="000665AF" w:rsidP="000D6D52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2B62C8" w:rsidRDefault="002B62C8" w:rsidP="000D6D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0D6D52">
      <w:pPr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</w:t>
      </w:r>
      <w:r w:rsidR="0025516C">
        <w:rPr>
          <w:sz w:val="28"/>
          <w:szCs w:val="28"/>
        </w:rPr>
        <w:t xml:space="preserve">       </w:t>
      </w:r>
      <w:r w:rsidRPr="00605043">
        <w:rPr>
          <w:sz w:val="28"/>
          <w:szCs w:val="28"/>
        </w:rPr>
        <w:t xml:space="preserve">         Е.В. Катина</w:t>
      </w:r>
    </w:p>
    <w:p w:rsidR="000665AF" w:rsidRDefault="000665AF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665AF" w:rsidRDefault="000665AF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p w:rsidR="000D6D52" w:rsidRDefault="000D6D52" w:rsidP="000D6D52">
      <w:pPr>
        <w:spacing w:line="276" w:lineRule="auto"/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0665AF" w:rsidRPr="00605043" w:rsidTr="00222849">
        <w:tc>
          <w:tcPr>
            <w:tcW w:w="5103" w:type="dxa"/>
            <w:hideMark/>
          </w:tcPr>
          <w:p w:rsidR="000665AF" w:rsidRPr="00605043" w:rsidRDefault="000665AF" w:rsidP="00222849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0665AF" w:rsidRPr="00605043" w:rsidRDefault="000665AF" w:rsidP="00222849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>решени</w:t>
            </w:r>
            <w:r>
              <w:rPr>
                <w:sz w:val="28"/>
                <w:szCs w:val="28"/>
                <w:lang w:eastAsia="en-US"/>
              </w:rPr>
              <w:t>ем</w:t>
            </w:r>
            <w:r w:rsidRPr="00605043">
              <w:rPr>
                <w:sz w:val="28"/>
                <w:szCs w:val="28"/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605043"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0665AF" w:rsidRPr="00605043" w:rsidRDefault="000665AF" w:rsidP="0025516C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605043">
              <w:rPr>
                <w:sz w:val="28"/>
                <w:szCs w:val="28"/>
                <w:lang w:eastAsia="en-US"/>
              </w:rPr>
              <w:t xml:space="preserve">от </w:t>
            </w:r>
            <w:r w:rsidR="000220EC">
              <w:rPr>
                <w:sz w:val="28"/>
                <w:szCs w:val="28"/>
                <w:lang w:eastAsia="en-US"/>
              </w:rPr>
              <w:t>2</w:t>
            </w:r>
            <w:r w:rsidR="0025516C">
              <w:rPr>
                <w:sz w:val="28"/>
                <w:szCs w:val="28"/>
                <w:lang w:eastAsia="en-US"/>
              </w:rPr>
              <w:t>9</w:t>
            </w:r>
            <w:r w:rsidR="000724E7">
              <w:rPr>
                <w:sz w:val="28"/>
                <w:szCs w:val="28"/>
                <w:lang w:eastAsia="en-US"/>
              </w:rPr>
              <w:t xml:space="preserve"> </w:t>
            </w:r>
            <w:r w:rsidR="004C1AB0">
              <w:rPr>
                <w:sz w:val="28"/>
                <w:szCs w:val="28"/>
                <w:lang w:eastAsia="en-US"/>
              </w:rPr>
              <w:t>мая</w:t>
            </w:r>
            <w:r w:rsidRPr="00605043"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25516C">
              <w:rPr>
                <w:sz w:val="28"/>
                <w:szCs w:val="28"/>
                <w:lang w:eastAsia="en-US"/>
              </w:rPr>
              <w:t>3</w:t>
            </w:r>
            <w:r w:rsidRPr="00605043">
              <w:rPr>
                <w:sz w:val="28"/>
                <w:szCs w:val="28"/>
                <w:lang w:eastAsia="en-US"/>
              </w:rPr>
              <w:t xml:space="preserve"> года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72EAD">
              <w:rPr>
                <w:sz w:val="28"/>
                <w:szCs w:val="28"/>
                <w:lang w:eastAsia="en-US"/>
              </w:rPr>
              <w:t>105/861</w:t>
            </w:r>
          </w:p>
        </w:tc>
      </w:tr>
    </w:tbl>
    <w:p w:rsidR="000665AF" w:rsidRPr="00605043" w:rsidRDefault="000665AF" w:rsidP="000665AF">
      <w:pPr>
        <w:jc w:val="center"/>
        <w:rPr>
          <w:sz w:val="28"/>
          <w:szCs w:val="28"/>
        </w:rPr>
      </w:pPr>
    </w:p>
    <w:p w:rsidR="000665AF" w:rsidRPr="00605043" w:rsidRDefault="000665AF" w:rsidP="000665AF">
      <w:pPr>
        <w:jc w:val="center"/>
        <w:rPr>
          <w:sz w:val="28"/>
          <w:szCs w:val="28"/>
        </w:rPr>
      </w:pPr>
      <w:r w:rsidRPr="00605043">
        <w:rPr>
          <w:sz w:val="28"/>
          <w:szCs w:val="28"/>
        </w:rPr>
        <w:t>План</w:t>
      </w:r>
    </w:p>
    <w:p w:rsidR="0025516C" w:rsidRDefault="000665AF" w:rsidP="000665AF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05043">
        <w:rPr>
          <w:sz w:val="28"/>
          <w:szCs w:val="28"/>
        </w:rPr>
        <w:t xml:space="preserve">работы территориальной избирательной комиссии </w:t>
      </w:r>
    </w:p>
    <w:p w:rsidR="000665AF" w:rsidRPr="00605043" w:rsidRDefault="000665AF" w:rsidP="000665AF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gramStart"/>
      <w:r w:rsidRPr="00605043">
        <w:rPr>
          <w:sz w:val="28"/>
          <w:szCs w:val="28"/>
        </w:rPr>
        <w:t>Апшеронская</w:t>
      </w:r>
      <w:proofErr w:type="gramEnd"/>
      <w:r w:rsidRPr="00605043">
        <w:rPr>
          <w:sz w:val="28"/>
          <w:szCs w:val="28"/>
        </w:rPr>
        <w:t xml:space="preserve"> на </w:t>
      </w:r>
      <w:r w:rsidR="000220EC">
        <w:rPr>
          <w:sz w:val="28"/>
          <w:szCs w:val="28"/>
        </w:rPr>
        <w:t>июнь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5516C">
        <w:rPr>
          <w:sz w:val="28"/>
          <w:szCs w:val="28"/>
        </w:rPr>
        <w:t>3</w:t>
      </w:r>
      <w:r w:rsidRPr="00605043">
        <w:rPr>
          <w:sz w:val="28"/>
          <w:szCs w:val="28"/>
        </w:rPr>
        <w:t xml:space="preserve"> года</w:t>
      </w:r>
    </w:p>
    <w:p w:rsidR="000665AF" w:rsidRPr="00605043" w:rsidRDefault="000665AF" w:rsidP="000665AF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1984"/>
        <w:gridCol w:w="1985"/>
      </w:tblGrid>
      <w:tr w:rsidR="000665AF" w:rsidRPr="00605043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 w:rsidRPr="00605043">
              <w:rPr>
                <w:b/>
                <w:szCs w:val="28"/>
                <w:lang w:eastAsia="en-US"/>
              </w:rPr>
              <w:t>п</w:t>
            </w:r>
            <w:proofErr w:type="gramEnd"/>
            <w:r w:rsidRPr="00605043"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ind w:left="196"/>
              <w:jc w:val="center"/>
              <w:rPr>
                <w:rFonts w:eastAsia="Calibri"/>
                <w:b/>
                <w:lang w:eastAsia="en-US"/>
              </w:rPr>
            </w:pPr>
            <w:r w:rsidRPr="00605043"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596F46" w:rsidP="0022284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Ответственные </w:t>
            </w:r>
          </w:p>
        </w:tc>
      </w:tr>
      <w:tr w:rsidR="000665AF" w:rsidRPr="00605043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ind w:left="196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605043" w:rsidRDefault="000665AF" w:rsidP="00222849">
            <w:pPr>
              <w:spacing w:line="276" w:lineRule="auto"/>
              <w:jc w:val="center"/>
              <w:rPr>
                <w:lang w:eastAsia="en-US"/>
              </w:rPr>
            </w:pPr>
            <w:r w:rsidRPr="00605043">
              <w:rPr>
                <w:szCs w:val="28"/>
                <w:lang w:eastAsia="en-US"/>
              </w:rPr>
              <w:t>4</w:t>
            </w:r>
          </w:p>
        </w:tc>
      </w:tr>
      <w:tr w:rsidR="000665AF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903351" w:rsidRDefault="000665AF" w:rsidP="002F0295">
            <w:pPr>
              <w:jc w:val="center"/>
              <w:rPr>
                <w:rFonts w:eastAsia="Calibri"/>
                <w:lang w:eastAsia="en-US"/>
              </w:rPr>
            </w:pPr>
            <w:r w:rsidRPr="00903351">
              <w:rPr>
                <w:lang w:eastAsia="en-US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596F46" w:rsidRDefault="000665AF" w:rsidP="002F0295">
            <w:pPr>
              <w:rPr>
                <w:rFonts w:eastAsia="Calibri"/>
                <w:lang w:eastAsia="en-US"/>
              </w:rPr>
            </w:pPr>
            <w:r w:rsidRPr="00596F46">
              <w:rPr>
                <w:lang w:eastAsia="en-US"/>
              </w:rPr>
              <w:t>Заседани</w:t>
            </w:r>
            <w:r w:rsidR="00596F46">
              <w:rPr>
                <w:lang w:eastAsia="en-US"/>
              </w:rPr>
              <w:t>я</w:t>
            </w:r>
            <w:r w:rsidRPr="00596F46">
              <w:rPr>
                <w:lang w:eastAsia="en-US"/>
              </w:rPr>
              <w:t xml:space="preserve"> территориальной избирательной комиссии </w:t>
            </w:r>
            <w:proofErr w:type="gramStart"/>
            <w:r w:rsidRPr="00596F46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96F46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0665AF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903351" w:rsidRDefault="000665AF" w:rsidP="002F0295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596F46" w:rsidRDefault="00596F46" w:rsidP="002F0295">
            <w:pPr>
              <w:rPr>
                <w:lang w:eastAsia="en-US"/>
              </w:rPr>
            </w:pPr>
            <w:r w:rsidRPr="00596F46">
              <w:rPr>
                <w:lang w:eastAsia="en-US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0665AF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903351" w:rsidRDefault="000665AF" w:rsidP="002F0295">
            <w:pPr>
              <w:jc w:val="center"/>
              <w:rPr>
                <w:lang w:eastAsia="en-US"/>
              </w:rPr>
            </w:pPr>
            <w:r w:rsidRPr="00903351">
              <w:rPr>
                <w:lang w:eastAsia="en-US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6" w:rsidRDefault="00596F46" w:rsidP="002F02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0665AF" w:rsidRPr="00596F46" w:rsidRDefault="00596F46" w:rsidP="002F0295">
            <w:pPr>
              <w:rPr>
                <w:lang w:eastAsia="en-US"/>
              </w:rPr>
            </w:pPr>
            <w:r>
              <w:rPr>
                <w:lang w:eastAsia="en-US"/>
              </w:rPr>
              <w:t>Работа с входящими и исходящими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AF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="002F0295">
              <w:rPr>
                <w:lang w:eastAsia="en-US"/>
              </w:rPr>
              <w:t>у</w:t>
            </w:r>
            <w:r>
              <w:rPr>
                <w:lang w:eastAsia="en-US"/>
              </w:rPr>
              <w:t>становленные 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596F46" w:rsidRPr="00596F46" w:rsidRDefault="00596F46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</w:t>
            </w:r>
            <w:r>
              <w:t xml:space="preserve"> </w:t>
            </w:r>
            <w:r w:rsidRPr="00596F46">
              <w:rPr>
                <w:lang w:eastAsia="en-US"/>
              </w:rPr>
              <w:t>ГАС «Выборы»</w:t>
            </w:r>
          </w:p>
        </w:tc>
      </w:tr>
      <w:tr w:rsidR="002F0295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B11C1E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F0295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E47592" w:rsidRDefault="002F0295" w:rsidP="00C77449">
            <w:pPr>
              <w:jc w:val="both"/>
            </w:pPr>
            <w:r w:rsidRPr="00E47592">
              <w:t>Участие в мероп</w:t>
            </w:r>
            <w:r>
              <w:t>риятиях, проводимых ИККК</w:t>
            </w:r>
            <w:r w:rsidR="00C77449">
              <w:t>, в том числе обучающих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F0295">
              <w:rPr>
                <w:lang w:eastAsia="en-US"/>
              </w:rPr>
              <w:t>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2F0295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903351" w:rsidRDefault="00B11C1E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F0295"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596F46" w:rsidRDefault="000220EC" w:rsidP="0025516C">
            <w:pPr>
              <w:pStyle w:val="a5"/>
              <w:tabs>
                <w:tab w:val="left" w:pos="5640"/>
              </w:tabs>
              <w:spacing w:after="0"/>
              <w:rPr>
                <w:lang w:eastAsia="en-US"/>
              </w:rPr>
            </w:pPr>
            <w:r>
              <w:t xml:space="preserve">Организация и проведение обучающих мероприятий для членов ТИК и УИК </w:t>
            </w:r>
            <w:r w:rsidR="00CC75F7">
              <w:t>Апшеронского района по вопросам</w:t>
            </w:r>
            <w:r>
              <w:t xml:space="preserve"> подготовк</w:t>
            </w:r>
            <w:r w:rsidR="00CC75F7">
              <w:t>и</w:t>
            </w:r>
            <w:r>
              <w:t xml:space="preserve"> и проведени</w:t>
            </w:r>
            <w:r w:rsidR="00CC75F7">
              <w:t>я</w:t>
            </w:r>
            <w:r>
              <w:t xml:space="preserve"> выборов на территории муниципального образования Апшеронский район в единый день голосования 1</w:t>
            </w:r>
            <w:r w:rsidR="0025516C">
              <w:t>0 сентября 2023</w:t>
            </w:r>
            <w: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Pr="00596F46" w:rsidRDefault="000D6D52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2F0295" w:rsidRPr="00596F46">
              <w:rPr>
                <w:lang w:eastAsia="en-US"/>
              </w:rPr>
              <w:t>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95" w:rsidRDefault="002F0295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  <w:r w:rsidR="00FB17EB">
              <w:rPr>
                <w:lang w:eastAsia="en-US"/>
              </w:rPr>
              <w:t>,</w:t>
            </w:r>
          </w:p>
          <w:p w:rsidR="00FB17EB" w:rsidRPr="00FB17EB" w:rsidRDefault="00FB17EB" w:rsidP="00FB17EB">
            <w:pPr>
              <w:jc w:val="center"/>
              <w:rPr>
                <w:bCs/>
                <w:lang w:eastAsia="en-US"/>
              </w:rPr>
            </w:pPr>
            <w:r w:rsidRPr="00FB17EB">
              <w:rPr>
                <w:bCs/>
                <w:lang w:eastAsia="en-US"/>
              </w:rPr>
              <w:t xml:space="preserve">заместитель </w:t>
            </w:r>
          </w:p>
          <w:p w:rsidR="00FB17EB" w:rsidRPr="00FB17EB" w:rsidRDefault="00FB17EB" w:rsidP="00FB17EB">
            <w:pPr>
              <w:jc w:val="center"/>
              <w:rPr>
                <w:bCs/>
                <w:lang w:eastAsia="en-US"/>
              </w:rPr>
            </w:pPr>
            <w:r w:rsidRPr="00FB17EB">
              <w:rPr>
                <w:bCs/>
                <w:lang w:eastAsia="en-US"/>
              </w:rPr>
              <w:t>председателя ТИК,</w:t>
            </w:r>
          </w:p>
          <w:p w:rsidR="00FB17EB" w:rsidRPr="00596F46" w:rsidRDefault="00FB17EB" w:rsidP="00FB17EB">
            <w:pPr>
              <w:jc w:val="center"/>
              <w:rPr>
                <w:bCs/>
                <w:lang w:eastAsia="en-US"/>
              </w:rPr>
            </w:pPr>
            <w:r w:rsidRPr="00FB17EB">
              <w:rPr>
                <w:bCs/>
                <w:lang w:eastAsia="en-US"/>
              </w:rPr>
              <w:t>системный администратор ТИК ГАС «Выборы»</w:t>
            </w:r>
          </w:p>
        </w:tc>
      </w:tr>
      <w:tr w:rsidR="00564013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25516C">
            <w:pPr>
              <w:pStyle w:val="a5"/>
              <w:tabs>
                <w:tab w:val="left" w:pos="5640"/>
              </w:tabs>
              <w:spacing w:after="0"/>
            </w:pPr>
            <w:r>
              <w:t xml:space="preserve">Реализация Календарного плана мероприятий по подготовке и проведению выборов </w:t>
            </w:r>
            <w:r w:rsidR="0025516C">
              <w:t xml:space="preserve">глав поселений муниципального образования Апшеронский район </w:t>
            </w:r>
            <w:r w:rsidR="0025516C">
              <w:lastRenderedPageBreak/>
              <w:t>(</w:t>
            </w:r>
            <w:proofErr w:type="spellStart"/>
            <w:r w:rsidR="0025516C">
              <w:t>Хадыженского</w:t>
            </w:r>
            <w:proofErr w:type="spellEnd"/>
            <w:r w:rsidR="0025516C">
              <w:t xml:space="preserve"> городского поселения и Тверского сельского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2F0295">
            <w:pPr>
              <w:jc w:val="center"/>
              <w:rPr>
                <w:lang w:eastAsia="en-US"/>
              </w:rPr>
            </w:pPr>
            <w:r w:rsidRPr="00564013">
              <w:rPr>
                <w:lang w:eastAsia="en-US"/>
              </w:rPr>
              <w:lastRenderedPageBreak/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председателя </w:t>
            </w:r>
            <w:r>
              <w:rPr>
                <w:lang w:eastAsia="en-US"/>
              </w:rPr>
              <w:lastRenderedPageBreak/>
              <w:t>ТИК,</w:t>
            </w:r>
          </w:p>
          <w:p w:rsidR="00564013" w:rsidRDefault="00564013" w:rsidP="005640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6B6A39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6B6A39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25516C" w:rsidP="0025516C">
            <w:r w:rsidRPr="0025516C">
              <w:t>Обеспечить ввод информации по итогам формирования УИК в задачу «Кадры» ГАС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25516C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 июня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39" w:rsidRDefault="00D53C71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администратор ТИК ГАС «Выборы»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25516C" w:rsidRDefault="00172EAD" w:rsidP="0019098A">
            <w:r>
              <w:t>Проведение обучающего семинара с председателями вновь сформированных участковых избирательных комиссий по организации и проведению первого (</w:t>
            </w:r>
            <w:r w:rsidRPr="0019098A">
              <w:t>организационно</w:t>
            </w:r>
            <w:r>
              <w:t xml:space="preserve">го) заседания </w:t>
            </w:r>
            <w:r w:rsidRPr="0019098A">
              <w:t>участков</w:t>
            </w:r>
            <w:r>
              <w:t>ых</w:t>
            </w:r>
            <w:r w:rsidRPr="0019098A">
              <w:t xml:space="preserve"> избирательн</w:t>
            </w:r>
            <w:r>
              <w:t>ых</w:t>
            </w:r>
            <w:r w:rsidRPr="0019098A">
              <w:t xml:space="preserve"> комисси</w:t>
            </w:r>
            <w:r>
              <w:t>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июня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D53C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172EAD" w:rsidRDefault="00172EAD" w:rsidP="00D53C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172EAD" w:rsidRDefault="00172EAD" w:rsidP="00D53C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6B6A39" w:rsidRDefault="00172EAD" w:rsidP="00D53C71">
            <w:pPr>
              <w:pStyle w:val="a5"/>
              <w:tabs>
                <w:tab w:val="left" w:pos="5640"/>
              </w:tabs>
              <w:spacing w:after="0"/>
            </w:pPr>
            <w:r>
              <w:t>Информирование избирателей и других участников избирательного процесса о выборах в единый день голосования 10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FD5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172EAD" w:rsidRDefault="00172EAD" w:rsidP="00FD5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172EAD" w:rsidRDefault="00172EAD" w:rsidP="00FD5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D53C71">
            <w:pPr>
              <w:pStyle w:val="a5"/>
              <w:tabs>
                <w:tab w:val="left" w:pos="5640"/>
              </w:tabs>
              <w:spacing w:after="0"/>
            </w:pPr>
            <w:r>
              <w:t>Реализация мероприятий по обеспечению избирательных прав инвалидов и иных лиц с ограниченными физическими возможностями здоровья при подготовке и проведении выборов в единый день голосования 10 сентября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6C0C4D">
            <w:pPr>
              <w:pStyle w:val="a5"/>
              <w:tabs>
                <w:tab w:val="left" w:pos="5640"/>
              </w:tabs>
              <w:spacing w:after="0"/>
            </w:pPr>
            <w:r>
              <w:t>Организация работы телефона «Горячей линии» территориальной избирательной комиссии Апшеронская для связи с избирателями и другими участниками избирательного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4E7ADE">
            <w:pPr>
              <w:pStyle w:val="a5"/>
              <w:tabs>
                <w:tab w:val="left" w:pos="5640"/>
              </w:tabs>
              <w:spacing w:after="0"/>
            </w:pPr>
            <w:r>
              <w:t>Участие в работе расширенных планерных (аппаратных) совещаний при главе муниципального образования Апшеронский район с участием глав городских и сельских поселений, руководителей организаций, учреждений, предприятий, общественных организаций Апшеронского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4E7A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EE1DC3">
            <w:pPr>
              <w:pStyle w:val="a5"/>
              <w:tabs>
                <w:tab w:val="left" w:pos="5640"/>
              </w:tabs>
              <w:spacing w:after="0"/>
            </w:pPr>
            <w:r>
              <w:t xml:space="preserve">Взаимодействие со средствами массовой информации, общественными организациями и объединениями, местными отделениями политических партий в целях обеспечения открытости и гласности работы территориальной избирательной комиссии </w:t>
            </w:r>
            <w:proofErr w:type="gramStart"/>
            <w: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C572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EE1DC3">
            <w:pPr>
              <w:pStyle w:val="a5"/>
              <w:tabs>
                <w:tab w:val="left" w:pos="5640"/>
              </w:tabs>
              <w:spacing w:after="0"/>
            </w:pPr>
            <w:r>
              <w:t>Взаимодействие с правоохранительными органами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</w:t>
            </w:r>
          </w:p>
        </w:tc>
      </w:tr>
      <w:tr w:rsidR="00172EAD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EE1DC3">
            <w:pPr>
              <w:pStyle w:val="a5"/>
              <w:tabs>
                <w:tab w:val="left" w:pos="5640"/>
              </w:tabs>
              <w:spacing w:after="0"/>
            </w:pPr>
            <w:r>
              <w:t xml:space="preserve">Организация и проведение мероприятий по повышению правовой культуры избирателей, иных участников </w:t>
            </w:r>
            <w:r>
              <w:lastRenderedPageBreak/>
              <w:t>избирательного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Pr="00564013" w:rsidRDefault="00172EAD" w:rsidP="00A11101">
            <w:pPr>
              <w:jc w:val="center"/>
              <w:rPr>
                <w:lang w:eastAsia="en-US"/>
              </w:rPr>
            </w:pPr>
            <w:r w:rsidRPr="00FD5413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AD" w:rsidRDefault="00172EAD" w:rsidP="006620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</w:t>
            </w:r>
          </w:p>
          <w:p w:rsidR="00172EAD" w:rsidRDefault="00172EAD" w:rsidP="00A11101">
            <w:pPr>
              <w:jc w:val="center"/>
              <w:rPr>
                <w:lang w:eastAsia="en-US"/>
              </w:rPr>
            </w:pP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596F46" w:rsidRDefault="00443468" w:rsidP="002F0295">
            <w:pPr>
              <w:rPr>
                <w:lang w:eastAsia="en-US"/>
              </w:rPr>
            </w:pPr>
            <w:r w:rsidRPr="002F0295">
              <w:rPr>
                <w:rFonts w:eastAsia="Calibri"/>
                <w:lang w:eastAsia="en-US"/>
              </w:rPr>
              <w:t>Изучение федерального и краевого законодательства, постановлений ЦИК России, постановлений избирательной комиссии Краснодарского края (далее – ИККК), нормативных правовых актов органов местного самоуправления, иных нормативных актов.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596F46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443468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443468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443468" w:rsidRPr="00596F46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rPr>
                <w:lang w:eastAsia="en-US"/>
              </w:rPr>
            </w:pPr>
            <w:r w:rsidRPr="000D6D52">
              <w:rPr>
                <w:lang w:eastAsia="en-US"/>
              </w:rPr>
              <w:t>Обеспечение непрерывного функционирования сайта ТИК Апшеронская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903351">
              <w:rPr>
                <w:bCs/>
                <w:lang w:eastAsia="en-US"/>
              </w:rPr>
              <w:t xml:space="preserve">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443468" w:rsidRDefault="00443468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443468" w:rsidRDefault="00443468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443468" w:rsidRPr="00903351" w:rsidRDefault="00443468" w:rsidP="000D6D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 xml:space="preserve">Информирование избирателей о мероприятиях, проводимых ТИК </w:t>
            </w:r>
            <w:proofErr w:type="gramStart"/>
            <w:r w:rsidRPr="00903351">
              <w:rPr>
                <w:bCs/>
                <w:lang w:eastAsia="en-US"/>
              </w:rPr>
              <w:t>Апшеронская</w:t>
            </w:r>
            <w:proofErr w:type="gramEnd"/>
            <w:r w:rsidRPr="00903351">
              <w:rPr>
                <w:bCs/>
                <w:lang w:eastAsia="en-US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903351">
              <w:rPr>
                <w:bCs/>
                <w:lang w:eastAsia="en-US"/>
              </w:rPr>
              <w:t xml:space="preserve"> течение месяца</w:t>
            </w:r>
            <w:r w:rsidRPr="00903351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jc w:val="center"/>
              <w:rPr>
                <w:lang w:eastAsia="en-US"/>
              </w:rPr>
            </w:pPr>
            <w:r w:rsidRPr="002F0295">
              <w:rPr>
                <w:lang w:eastAsia="en-US"/>
              </w:rPr>
              <w:t>Председатель ТИК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A92C12">
            <w:pPr>
              <w:rPr>
                <w:bCs/>
                <w:lang w:eastAsia="en-US"/>
              </w:rPr>
            </w:pPr>
            <w:r w:rsidRPr="002F0295">
              <w:rPr>
                <w:bCs/>
                <w:lang w:eastAsia="en-US"/>
              </w:rPr>
              <w:t>Работа по актуализации составов и резерва уч</w:t>
            </w:r>
            <w:r>
              <w:rPr>
                <w:bCs/>
                <w:lang w:eastAsia="en-US"/>
              </w:rPr>
              <w:t>астковых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A92C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A92C12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ТИК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>Актуализация территориального фрагмента Регистра избирателей, участников референдума по данным, представляемым главой МО Апшеронский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03351">
              <w:rPr>
                <w:lang w:eastAsia="en-US"/>
              </w:rPr>
              <w:t>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2F0295">
              <w:rPr>
                <w:bCs/>
                <w:lang w:eastAsia="en-US"/>
              </w:rPr>
              <w:t>истемный администратор ТИК ГАС «Выборы»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903351">
              <w:rPr>
                <w:lang w:eastAsia="en-US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rPr>
                <w:bCs/>
                <w:lang w:eastAsia="en-US"/>
              </w:rPr>
            </w:pPr>
            <w:r w:rsidRPr="00903351">
              <w:rPr>
                <w:bCs/>
                <w:lang w:eastAsia="en-US"/>
              </w:rPr>
              <w:t>Устранение двойного учета избирателей, участников референдума  на основании данных, представляемых информационным центром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В</w:t>
            </w:r>
            <w:r w:rsidRPr="00903351">
              <w:rPr>
                <w:bCs/>
                <w:lang w:eastAsia="en-US"/>
              </w:rPr>
              <w:t xml:space="preserve">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2F0295">
              <w:rPr>
                <w:bCs/>
                <w:lang w:eastAsia="en-US"/>
              </w:rPr>
              <w:t>истемный администратор ТИК ГАС «Выборы»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EC2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rPr>
                <w:bCs/>
                <w:lang w:eastAsia="en-US"/>
              </w:rPr>
            </w:pPr>
            <w:proofErr w:type="gramStart"/>
            <w:r w:rsidRPr="00903351">
              <w:rPr>
                <w:bCs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903351">
              <w:rPr>
                <w:bCs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903351">
              <w:rPr>
                <w:lang w:eastAsia="en-US"/>
              </w:rPr>
              <w:t>аждый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</w:t>
            </w:r>
            <w:r w:rsidRPr="002F0295">
              <w:rPr>
                <w:bCs/>
                <w:lang w:eastAsia="en-US"/>
              </w:rPr>
              <w:t>истемный администратор ТИК ГАС «Выборы»</w:t>
            </w:r>
          </w:p>
        </w:tc>
      </w:tr>
      <w:tr w:rsidR="00443468" w:rsidRPr="00903351" w:rsidTr="002F0295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B11C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Pr="00903351" w:rsidRDefault="00443468" w:rsidP="00B066AD">
            <w:pPr>
              <w:rPr>
                <w:bCs/>
                <w:lang w:eastAsia="en-US"/>
              </w:rPr>
            </w:pPr>
            <w:r>
              <w:t>Подготовка плана работы территориальной избирательной комиссии Апшеронская на июль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2F02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68" w:rsidRDefault="00443468" w:rsidP="002F0295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Заместитель председателя ТИК</w:t>
            </w:r>
          </w:p>
        </w:tc>
      </w:tr>
    </w:tbl>
    <w:p w:rsidR="000665AF" w:rsidRDefault="000665AF" w:rsidP="000665AF">
      <w:pPr>
        <w:rPr>
          <w:bCs/>
          <w:sz w:val="28"/>
          <w:szCs w:val="28"/>
        </w:rPr>
      </w:pPr>
    </w:p>
    <w:p w:rsidR="000665AF" w:rsidRDefault="000665AF" w:rsidP="000665AF">
      <w:pPr>
        <w:rPr>
          <w:bCs/>
          <w:sz w:val="28"/>
          <w:szCs w:val="28"/>
        </w:rPr>
      </w:pPr>
    </w:p>
    <w:p w:rsidR="000665AF" w:rsidRDefault="000665AF" w:rsidP="000665AF">
      <w:r w:rsidRPr="00605043">
        <w:rPr>
          <w:bCs/>
          <w:sz w:val="28"/>
          <w:szCs w:val="28"/>
        </w:rPr>
        <w:t>Председатель</w:t>
      </w:r>
      <w:r w:rsidR="00443468">
        <w:rPr>
          <w:bCs/>
          <w:sz w:val="28"/>
          <w:szCs w:val="28"/>
        </w:rPr>
        <w:t xml:space="preserve">                                                                                         </w:t>
      </w:r>
      <w:r w:rsidRPr="00605043">
        <w:rPr>
          <w:bCs/>
          <w:sz w:val="28"/>
          <w:szCs w:val="28"/>
        </w:rPr>
        <w:t>С.И.</w:t>
      </w:r>
      <w:r>
        <w:rPr>
          <w:bCs/>
          <w:sz w:val="28"/>
          <w:szCs w:val="28"/>
        </w:rPr>
        <w:t xml:space="preserve"> </w:t>
      </w:r>
      <w:r w:rsidRPr="0060504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воздева</w:t>
      </w:r>
    </w:p>
    <w:p w:rsidR="000665AF" w:rsidRDefault="000665AF" w:rsidP="000665AF">
      <w:pPr>
        <w:rPr>
          <w:sz w:val="20"/>
          <w:szCs w:val="20"/>
        </w:rPr>
      </w:pPr>
    </w:p>
    <w:p w:rsidR="000665AF" w:rsidRDefault="000665AF" w:rsidP="000665AF">
      <w:pPr>
        <w:rPr>
          <w:sz w:val="20"/>
          <w:szCs w:val="20"/>
        </w:rPr>
      </w:pPr>
    </w:p>
    <w:p w:rsidR="00BF3533" w:rsidRDefault="00AE096C"/>
    <w:sectPr w:rsidR="00BF3533" w:rsidSect="0025516C">
      <w:pgSz w:w="11906" w:h="16838"/>
      <w:pgMar w:top="1134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65AF"/>
    <w:rsid w:val="000724E7"/>
    <w:rsid w:val="000D6D52"/>
    <w:rsid w:val="00172EAD"/>
    <w:rsid w:val="0019098A"/>
    <w:rsid w:val="0025516C"/>
    <w:rsid w:val="002B62C8"/>
    <w:rsid w:val="002F0295"/>
    <w:rsid w:val="0033260C"/>
    <w:rsid w:val="00443468"/>
    <w:rsid w:val="004C1AB0"/>
    <w:rsid w:val="004E7ADE"/>
    <w:rsid w:val="005368B1"/>
    <w:rsid w:val="00564013"/>
    <w:rsid w:val="00596F46"/>
    <w:rsid w:val="006432C1"/>
    <w:rsid w:val="00662060"/>
    <w:rsid w:val="006B6A39"/>
    <w:rsid w:val="006C0C4D"/>
    <w:rsid w:val="00762A86"/>
    <w:rsid w:val="00A62A2D"/>
    <w:rsid w:val="00A63278"/>
    <w:rsid w:val="00AE096C"/>
    <w:rsid w:val="00AE7870"/>
    <w:rsid w:val="00B066AD"/>
    <w:rsid w:val="00B11C1E"/>
    <w:rsid w:val="00C77449"/>
    <w:rsid w:val="00CC75F7"/>
    <w:rsid w:val="00D53C71"/>
    <w:rsid w:val="00DF2ED7"/>
    <w:rsid w:val="00EE1DC3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2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62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26</cp:revision>
  <cp:lastPrinted>2023-05-26T07:12:00Z</cp:lastPrinted>
  <dcterms:created xsi:type="dcterms:W3CDTF">2021-03-12T10:14:00Z</dcterms:created>
  <dcterms:modified xsi:type="dcterms:W3CDTF">2023-05-26T07:21:00Z</dcterms:modified>
</cp:coreProperties>
</file>